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:rsidR="00F1056D" w:rsidRP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  <w:r w:rsid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5E8A">
        <w:t>O</w:t>
      </w:r>
      <w:r w:rsidR="00BB5E8A">
        <w:t>bjekta, procesa vai sistēmas vienkāršots apraksts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BB5E8A" w:rsidRPr="00BB5E8A" w:rsidRDefault="00F1056D" w:rsidP="00BB5E8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</w:p>
    <w:p w:rsidR="00BB5E8A" w:rsidRPr="00BB5E8A" w:rsidRDefault="00BB5E8A" w:rsidP="00BB5E8A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hAnsi="Symbol"/>
        </w:rPr>
        <w:t xml:space="preserve"> </w:t>
      </w:r>
      <w:r w:rsidRPr="00BB5E8A">
        <w:rPr>
          <w:rFonts w:ascii="Times New Roman" w:eastAsia="Times New Roman" w:hAnsi="Symbol" w:cs="Times New Roman"/>
          <w:sz w:val="24"/>
          <w:szCs w:val="24"/>
          <w:lang w:eastAsia="lv-LV"/>
        </w:rPr>
        <w:t>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BB5E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Fiziskais modelis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B5E8A" w:rsidRPr="00BB5E8A" w:rsidRDefault="00BB5E8A" w:rsidP="00BB5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Symbol" w:cs="Times New Roman"/>
          <w:sz w:val="24"/>
          <w:szCs w:val="24"/>
          <w:lang w:eastAsia="lv-LV"/>
        </w:rPr>
        <w:t>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BB5E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Matemātiskais modelis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1056D" w:rsidRPr="00BB5E8A" w:rsidRDefault="00BB5E8A" w:rsidP="00BB5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Symbol" w:cs="Times New Roman"/>
          <w:sz w:val="24"/>
          <w:szCs w:val="24"/>
          <w:lang w:eastAsia="lv-LV"/>
        </w:rPr>
        <w:t>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BB5E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Informācijas modelis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056D"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Pr="00BB5E8A" w:rsidRDefault="00F1056D" w:rsidP="00BB5E8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  <w:r w:rsidR="00BB5E8A"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5E8A">
        <w:t>vieglāk saprast problēmu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Default="00F1056D" w:rsidP="00BB5E8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:rsidR="00BB5E8A" w:rsidRPr="00BB5E8A" w:rsidRDefault="00BB5E8A" w:rsidP="00BB5E8A">
      <w:pPr>
        <w:spacing w:after="0" w:line="240" w:lineRule="auto"/>
        <w:ind w:firstLine="42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Symbol" w:cs="Times New Roman"/>
          <w:sz w:val="24"/>
          <w:szCs w:val="24"/>
          <w:lang w:eastAsia="lv-LV"/>
        </w:rPr>
        <w:t>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Definē problēmu </w:t>
      </w:r>
    </w:p>
    <w:p w:rsidR="00BB5E8A" w:rsidRDefault="00BB5E8A" w:rsidP="00BB5E8A">
      <w:pPr>
        <w:spacing w:after="0" w:line="240" w:lineRule="auto"/>
        <w:ind w:firstLine="42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Symbol" w:cs="Times New Roman"/>
          <w:sz w:val="24"/>
          <w:szCs w:val="24"/>
          <w:lang w:eastAsia="lv-LV"/>
        </w:rPr>
        <w:t>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Izvēlas parametrus </w:t>
      </w:r>
    </w:p>
    <w:p w:rsidR="00BB5E8A" w:rsidRPr="00BB5E8A" w:rsidRDefault="00BB5E8A" w:rsidP="00BB5E8A">
      <w:pPr>
        <w:spacing w:after="0" w:line="240" w:lineRule="auto"/>
        <w:ind w:firstLine="42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E8A">
        <w:rPr>
          <w:rFonts w:ascii="Times New Roman" w:eastAsia="Times New Roman" w:hAnsi="Symbol" w:cs="Times New Roman"/>
          <w:sz w:val="24"/>
          <w:szCs w:val="24"/>
          <w:lang w:eastAsia="lv-LV"/>
        </w:rPr>
        <w:t></w:t>
      </w:r>
      <w:r w:rsidRP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Izveido modeli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BB5E8A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Atzime1</w:t>
      </w:r>
    </w:p>
    <w:p w:rsidR="00F1056D" w:rsidRPr="00F1056D" w:rsidRDefault="00BB5E8A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Atzime2</w:t>
      </w:r>
    </w:p>
    <w:p w:rsidR="00F1056D" w:rsidRPr="00F1056D" w:rsidRDefault="00BB5E8A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Atzime3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w:proofErr w:type="spellStart"/>
      <w:r w:rsid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>videja</w:t>
      </w:r>
      <w:proofErr w:type="spellEnd"/>
      <w:r w:rsid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(Atzime1+Atzime2+Atzime3) / 3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proofErr w:type="spellStart"/>
      <w:r w:rsid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>videja</w:t>
      </w:r>
      <w:proofErr w:type="spellEnd"/>
      <w:r w:rsidR="00BB5E8A">
        <w:rPr>
          <w:rFonts w:ascii="Times New Roman" w:eastAsia="Times New Roman" w:hAnsi="Times New Roman" w:cs="Times New Roman"/>
          <w:sz w:val="24"/>
          <w:szCs w:val="24"/>
          <w:lang w:eastAsia="lv-LV"/>
        </w:rPr>
        <w:t>&gt;3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lastRenderedPageBreak/>
        <w:t xml:space="preserve"> 3. daļa – Datu modelis </w:t>
      </w:r>
    </w:p>
    <w:p w:rsidR="00FB30C2" w:rsidRDefault="00F1056D" w:rsidP="00BB5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F1056D" w:rsidRDefault="00FB30C2" w:rsidP="00BB5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220429" cy="155279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70972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r w:rsidR="00BB5E8A">
        <w:rPr>
          <w:rFonts w:ascii="Courier New" w:hAnsi="Courier New" w:cs="Courier New"/>
          <w:sz w:val="2"/>
          <w:szCs w:val="2"/>
          <w:shd w:val="clear" w:color="auto" w:fill="ECECEC"/>
        </w:rPr>
        <w:lastRenderedPageBreak/>
        <w:t>%3CmxGraphModel%3E%3Croot%3E%3CmxCell%20id%3D%220%22%2F%3E%3CmxCell%20id%3D%221%22%20parent%3D%220%22%2F%3E%3CmxCell%20id%3D%222%22%20parent%3D%221%22%20style%3D%22swimlane%3BfontStyle%3D0%3BchildLayout%3DstackLayout%3Bhorizontal%3D1%3BstartSize%3D30%3BhorizontalStack%3D0%3BresizeParent%3D1%3BresizeParentMax%3D0%3BresizeLast%3D0%3Bcollapsible%3D1%3BmarginBottom%3D0%3BwhiteSpace%3Dwrap%3Bhtml%3D1%3B%22%20value%3D%22Skolens%22%20vertex%3D%221%22%3E%3CmxGeometry%20height%3D%2260%22%20width%3D%22140%22%20x%3D%22240%22%20y%3D%22300%22%20as%3D%22geometry%22%2F%3E%3C%2FmxCell%3E%3CmxCell%20id%3D%22</w:t>
      </w:r>
      <w:r w:rsidR="00BB5E8A">
        <w:rPr>
          <w:rFonts w:ascii="Courier New" w:hAnsi="Courier New" w:cs="Courier New"/>
          <w:sz w:val="2"/>
          <w:szCs w:val="2"/>
          <w:shd w:val="clear" w:color="auto" w:fill="ECECEC"/>
        </w:rPr>
        <w:t>3%22%20parent%3D%222%22%20st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Jautājumi: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Vienam </w:t>
      </w:r>
      <w:proofErr w:type="spellStart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>skolenam</w:t>
      </w:r>
      <w:proofErr w:type="spellEnd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</w:t>
      </w:r>
      <w:proofErr w:type="spellStart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>but</w:t>
      </w:r>
      <w:proofErr w:type="spellEnd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>vairakas</w:t>
      </w:r>
      <w:proofErr w:type="spellEnd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FB30C2">
        <w:rPr>
          <w:rFonts w:ascii="Times New Roman" w:eastAsia="Times New Roman" w:hAnsi="Times New Roman" w:cs="Times New Roman"/>
          <w:sz w:val="24"/>
          <w:szCs w:val="24"/>
          <w:lang w:eastAsia="lv-LV"/>
        </w:rPr>
        <w:t>atzimes</w:t>
      </w:r>
      <w:proofErr w:type="spellEnd"/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 w:rsidR="00FB30C2">
        <w:rPr>
          <w:rStyle w:val="8"/>
        </w:rPr>
        <w:t>SELECT</w:t>
      </w:r>
      <w:r w:rsidR="00FB30C2">
        <w:t xml:space="preserve"> AVG(</w:t>
      </w:r>
      <w:proofErr w:type="spellStart"/>
      <w:r w:rsidR="00FB30C2">
        <w:t>atzime</w:t>
      </w:r>
      <w:proofErr w:type="spellEnd"/>
      <w:r w:rsidR="00FB30C2">
        <w:t xml:space="preserve">) </w:t>
      </w:r>
      <w:r w:rsidR="00FB30C2">
        <w:br/>
      </w:r>
      <w:r w:rsidR="00FB30C2">
        <w:rPr>
          <w:rStyle w:val="8"/>
        </w:rPr>
        <w:t>FROM</w:t>
      </w:r>
      <w:r w:rsidR="00FB30C2">
        <w:t xml:space="preserve"> </w:t>
      </w:r>
      <w:proofErr w:type="spellStart"/>
      <w:r w:rsidR="00FB30C2">
        <w:t>atzimes</w:t>
      </w:r>
      <w:proofErr w:type="spellEnd"/>
      <w:r w:rsidR="00FB30C2">
        <w:t>;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:rsidR="00FB30C2" w:rsidRDefault="00FB30C2" w:rsidP="00F1056D">
      <w:pPr>
        <w:pStyle w:val="Heading1"/>
        <w:rPr>
          <w:b w:val="0"/>
          <w:bCs w:val="0"/>
          <w:kern w:val="0"/>
          <w:sz w:val="24"/>
          <w:szCs w:val="24"/>
        </w:rPr>
      </w:pPr>
      <w:proofErr w:type="spellStart"/>
      <w:r w:rsidRPr="00FB30C2">
        <w:rPr>
          <w:b w:val="0"/>
          <w:bCs w:val="0"/>
          <w:kern w:val="0"/>
          <w:sz w:val="24"/>
          <w:szCs w:val="24"/>
        </w:rPr>
        <w:t>function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calc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() {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let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a1 =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Number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document.getElementById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("a1").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value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);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let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a2 =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Number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document.getElementById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("a2").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value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);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let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a3 =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Number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document.getElementById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("a3").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value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);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let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avg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= (a1 + a2 + a3) / 3;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let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result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= "Vidējā: " +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avg.toFixed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(2);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if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(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avg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&gt;= 4) {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result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+= " → Sekmīgs"; }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else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{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result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+= " → Nesekmīgs"; }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document.getElementById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("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rez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").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innerText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result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; } &lt;/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script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&gt; &lt;/</w:t>
      </w:r>
      <w:proofErr w:type="spellStart"/>
      <w:r w:rsidRPr="00FB30C2">
        <w:rPr>
          <w:b w:val="0"/>
          <w:bCs w:val="0"/>
          <w:kern w:val="0"/>
          <w:sz w:val="24"/>
          <w:szCs w:val="24"/>
        </w:rPr>
        <w:t>body</w:t>
      </w:r>
      <w:proofErr w:type="spellEnd"/>
      <w:r w:rsidRPr="00FB30C2">
        <w:rPr>
          <w:b w:val="0"/>
          <w:bCs w:val="0"/>
          <w:kern w:val="0"/>
          <w:sz w:val="24"/>
          <w:szCs w:val="24"/>
        </w:rPr>
        <w:t>&gt; &lt;/html&gt;</w:t>
      </w:r>
    </w:p>
    <w:p w:rsidR="00F1056D" w:rsidRDefault="00F1056D" w:rsidP="00F1056D">
      <w:pPr>
        <w:pStyle w:val="Heading1"/>
      </w:pPr>
      <w:r>
        <w:t>5. daļa – Analīze (10 min)</w:t>
      </w:r>
    </w:p>
    <w:p w:rsidR="00F1056D" w:rsidRDefault="00F1056D" w:rsidP="00F1056D">
      <w:pPr>
        <w:pStyle w:val="NormalWeb"/>
      </w:pPr>
      <w:r>
        <w:t>Jautājumi: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>Kas notiks, ja atzīme būs 11?</w:t>
      </w:r>
      <w:r>
        <w:br/>
      </w:r>
      <w:r w:rsidR="00FB30C2">
        <w:t>Modelis to pieņems kā derīgu</w:t>
      </w:r>
    </w:p>
    <w:p w:rsidR="00FB30C2" w:rsidRDefault="00FB30C2" w:rsidP="00FB30C2">
      <w:pPr>
        <w:pStyle w:val="NormalWeb"/>
        <w:ind w:left="720"/>
      </w:pPr>
    </w:p>
    <w:p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 w:rsidR="00FB30C2">
        <w:t>Pievienot pārbaudi: 1 ≤ atzīme ≤ 10</w:t>
      </w:r>
    </w:p>
    <w:p w:rsidR="00FB30C2" w:rsidRDefault="00FB30C2" w:rsidP="00FB30C2">
      <w:pPr>
        <w:pStyle w:val="ListParagraph"/>
      </w:pPr>
    </w:p>
    <w:p w:rsidR="00FB30C2" w:rsidRDefault="00FB30C2" w:rsidP="00FB30C2">
      <w:pPr>
        <w:pStyle w:val="NormalWeb"/>
        <w:ind w:left="720"/>
      </w:pPr>
    </w:p>
    <w:p w:rsidR="00F1056D" w:rsidRDefault="00F1056D" w:rsidP="00F1056D">
      <w:pPr>
        <w:pStyle w:val="NormalWeb"/>
        <w:numPr>
          <w:ilvl w:val="0"/>
          <w:numId w:val="3"/>
        </w:numPr>
      </w:pPr>
      <w:r>
        <w:t>Kā šo modeli realizēt servera pusē?</w:t>
      </w:r>
      <w:r>
        <w:br/>
      </w:r>
      <w:r w:rsidR="00FB30C2">
        <w:t xml:space="preserve">Ar </w:t>
      </w:r>
      <w:proofErr w:type="spellStart"/>
      <w:r w:rsidR="00FB30C2">
        <w:t>backend</w:t>
      </w:r>
      <w:proofErr w:type="spellEnd"/>
      <w:r w:rsidR="00FB30C2">
        <w:t xml:space="preserve"> valodu + SQL datubāzi</w:t>
      </w:r>
    </w:p>
    <w:p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36" w:rsidRDefault="001D7436" w:rsidP="00BB5E8A">
      <w:pPr>
        <w:spacing w:after="0" w:line="240" w:lineRule="auto"/>
      </w:pPr>
      <w:r>
        <w:separator/>
      </w:r>
    </w:p>
  </w:endnote>
  <w:endnote w:type="continuationSeparator" w:id="0">
    <w:p w:rsidR="001D7436" w:rsidRDefault="001D7436" w:rsidP="00BB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36" w:rsidRDefault="001D7436" w:rsidP="00BB5E8A">
      <w:pPr>
        <w:spacing w:after="0" w:line="240" w:lineRule="auto"/>
      </w:pPr>
      <w:r>
        <w:separator/>
      </w:r>
    </w:p>
  </w:footnote>
  <w:footnote w:type="continuationSeparator" w:id="0">
    <w:p w:rsidR="001D7436" w:rsidRDefault="001D7436" w:rsidP="00BB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798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F32B7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6D"/>
    <w:rsid w:val="001D7436"/>
    <w:rsid w:val="00BB5E8A"/>
    <w:rsid w:val="00CA7E2A"/>
    <w:rsid w:val="00F1056D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C4D0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5E8A"/>
    <w:rPr>
      <w:b/>
      <w:bCs/>
    </w:rPr>
  </w:style>
  <w:style w:type="table" w:styleId="TableGrid">
    <w:name w:val="Table Grid"/>
    <w:basedOn w:val="TableNormal"/>
    <w:uiPriority w:val="39"/>
    <w:rsid w:val="00BB5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8A"/>
  </w:style>
  <w:style w:type="paragraph" w:styleId="Footer">
    <w:name w:val="footer"/>
    <w:basedOn w:val="Normal"/>
    <w:link w:val="FooterChar"/>
    <w:uiPriority w:val="99"/>
    <w:unhideWhenUsed/>
    <w:rsid w:val="00BB5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2026-04-15T11:04:00Z</dcterms:created>
  <dcterms:modified xsi:type="dcterms:W3CDTF">2026-04-15T11:04:00Z</dcterms:modified>
</cp:coreProperties>
</file>